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F9" w:rsidRDefault="00D87CF9" w:rsidP="00D87CF9">
      <w:pPr>
        <w:jc w:val="right"/>
      </w:pPr>
      <w:proofErr w:type="spellStart"/>
      <w:r>
        <w:t>Aprobat</w:t>
      </w:r>
      <w:proofErr w:type="spellEnd"/>
      <w:r>
        <w:t>,</w:t>
      </w:r>
    </w:p>
    <w:p w:rsidR="00D87CF9" w:rsidRDefault="00D87CF9" w:rsidP="00D87CF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Director </w:t>
      </w:r>
      <w:proofErr w:type="spellStart"/>
      <w:r>
        <w:t>executiv</w:t>
      </w:r>
      <w:proofErr w:type="spellEnd"/>
    </w:p>
    <w:p w:rsidR="00D87CF9" w:rsidRDefault="00D87CF9" w:rsidP="00D87CF9"/>
    <w:p w:rsidR="00D87CF9" w:rsidRDefault="00D87CF9" w:rsidP="00D87CF9">
      <w:pPr>
        <w:jc w:val="center"/>
      </w:pPr>
      <w:r>
        <w:t>CERERE DE TRANSFER</w:t>
      </w:r>
    </w:p>
    <w:p w:rsidR="00D87CF9" w:rsidRDefault="00D87CF9" w:rsidP="00484D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</w:t>
      </w:r>
      <w:proofErr w:type="spellStart"/>
      <w:r>
        <w:t>Subsemnatul</w:t>
      </w:r>
      <w:proofErr w:type="spellEnd"/>
      <w:r>
        <w:t>/a……………………</w:t>
      </w:r>
      <w:r w:rsidR="00484DF4">
        <w:t>……………………………………………………………</w:t>
      </w:r>
      <w:proofErr w:type="gramStart"/>
      <w:r w:rsidR="00484DF4">
        <w:t>…..</w:t>
      </w:r>
      <w:proofErr w:type="gramEnd"/>
      <w:r w:rsidR="00484DF4">
        <w:t xml:space="preserve"> </w:t>
      </w:r>
      <w:proofErr w:type="spellStart"/>
      <w:r w:rsidR="00484DF4">
        <w:t>domiciliat</w:t>
      </w:r>
      <w:proofErr w:type="spellEnd"/>
      <w:r w:rsidR="00484DF4">
        <w:t xml:space="preserve">/ă   </w:t>
      </w:r>
      <w:proofErr w:type="spellStart"/>
      <w:r w:rsidR="00484DF4">
        <w:t>în</w:t>
      </w:r>
      <w:proofErr w:type="spellEnd"/>
      <w:r w:rsidR="00484DF4">
        <w:t xml:space="preserve"> ……………………………</w:t>
      </w:r>
      <w:proofErr w:type="gramStart"/>
      <w:r w:rsidR="00484DF4">
        <w:t>…..</w:t>
      </w:r>
      <w:proofErr w:type="gramEnd"/>
      <w:r>
        <w:t>…</w:t>
      </w:r>
      <w:r w:rsidR="00484DF4">
        <w:t>……………………………………………………………………………</w:t>
      </w:r>
    </w:p>
    <w:p w:rsidR="00D87CF9" w:rsidRDefault="00D87CF9" w:rsidP="00484DF4">
      <w:pPr>
        <w:jc w:val="both"/>
      </w:pPr>
      <w:proofErr w:type="spellStart"/>
      <w:r>
        <w:t>posesor</w:t>
      </w:r>
      <w:proofErr w:type="spellEnd"/>
      <w:r>
        <w:t>/</w:t>
      </w:r>
      <w:proofErr w:type="spellStart"/>
      <w:r>
        <w:t>oare</w:t>
      </w:r>
      <w:proofErr w:type="spellEnd"/>
      <w:r>
        <w:t xml:space="preserve"> al BI/CI </w:t>
      </w:r>
      <w:proofErr w:type="spellStart"/>
      <w:r>
        <w:t>seria</w:t>
      </w:r>
      <w:proofErr w:type="spellEnd"/>
      <w:r>
        <w:t>……………</w:t>
      </w:r>
      <w:proofErr w:type="spellStart"/>
      <w:r>
        <w:t>nr</w:t>
      </w:r>
      <w:proofErr w:type="spellEnd"/>
      <w:r>
        <w:t>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angajat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………</w:t>
      </w:r>
      <w:r w:rsidR="00484DF4">
        <w:t>………….</w:t>
      </w:r>
      <w:r>
        <w:t xml:space="preserve">…...  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/</w:t>
      </w:r>
      <w:proofErr w:type="spellStart"/>
      <w:r>
        <w:t>contractuală</w:t>
      </w:r>
      <w:proofErr w:type="spellEnd"/>
      <w:r>
        <w:t>………………</w:t>
      </w:r>
      <w:proofErr w:type="gramStart"/>
      <w:r>
        <w:t>…..</w:t>
      </w:r>
      <w:proofErr w:type="gramEnd"/>
      <w:r>
        <w:t>………………………………</w:t>
      </w:r>
      <w:proofErr w:type="spellStart"/>
      <w:r>
        <w:t>formulez</w:t>
      </w:r>
      <w:proofErr w:type="spellEnd"/>
      <w:r>
        <w:t xml:space="preserve"> 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transferului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/</w:t>
      </w:r>
      <w:proofErr w:type="spellStart"/>
      <w:r>
        <w:t>contractuală</w:t>
      </w:r>
      <w:proofErr w:type="spellEnd"/>
      <w:r>
        <w:t xml:space="preserve">  de…</w:t>
      </w:r>
      <w:r w:rsidR="00484DF4">
        <w:t>…………………………….</w:t>
      </w:r>
      <w:bookmarkStart w:id="0" w:name="_GoBack"/>
      <w:bookmarkEnd w:id="0"/>
      <w:r>
        <w:t xml:space="preserve">……din </w:t>
      </w:r>
      <w:proofErr w:type="spellStart"/>
      <w:r>
        <w:t>cadrul</w:t>
      </w:r>
      <w:proofErr w:type="spellEnd"/>
      <w:r>
        <w:t>……………………………………………………………………………………………….(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structurii</w:t>
      </w:r>
      <w:proofErr w:type="spellEnd"/>
      <w:r>
        <w:t xml:space="preserve">) –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Piatra </w:t>
      </w:r>
      <w:proofErr w:type="spellStart"/>
      <w:r>
        <w:t>Neamț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dispozițiilor</w:t>
      </w:r>
      <w:proofErr w:type="spellEnd"/>
      <w:r>
        <w:t xml:space="preserve"> art. 502 </w:t>
      </w:r>
      <w:proofErr w:type="spellStart"/>
      <w:r>
        <w:t>alin</w:t>
      </w:r>
      <w:proofErr w:type="spellEnd"/>
      <w:r>
        <w:t xml:space="preserve">. (1) lit. c), art. 506 </w:t>
      </w:r>
      <w:proofErr w:type="spellStart"/>
      <w:r>
        <w:t>alin</w:t>
      </w:r>
      <w:proofErr w:type="spellEnd"/>
      <w:r>
        <w:t xml:space="preserve">. (1) lit. b) </w:t>
      </w:r>
      <w:proofErr w:type="spellStart"/>
      <w:r>
        <w:t>şi</w:t>
      </w:r>
      <w:proofErr w:type="spellEnd"/>
      <w:r>
        <w:t xml:space="preserve"> art. 551 </w:t>
      </w:r>
      <w:proofErr w:type="spellStart"/>
      <w:r>
        <w:t>alin</w:t>
      </w:r>
      <w:proofErr w:type="spellEnd"/>
      <w:r>
        <w:t xml:space="preserve">. (3)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D87CF9" w:rsidRDefault="00D87CF9" w:rsidP="00484DF4">
      <w:pPr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  <w:r>
        <w:tab/>
      </w:r>
    </w:p>
    <w:p w:rsidR="00D87CF9" w:rsidRDefault="00D87CF9" w:rsidP="00484DF4">
      <w:pPr>
        <w:jc w:val="both"/>
      </w:pPr>
      <w:r>
        <w:t>__________________________________</w:t>
      </w:r>
    </w:p>
    <w:p w:rsidR="00D87CF9" w:rsidRDefault="00D87CF9" w:rsidP="00484DF4">
      <w:pPr>
        <w:jc w:val="both"/>
      </w:pPr>
      <w:r>
        <w:t>_________________________________</w:t>
      </w:r>
    </w:p>
    <w:p w:rsidR="00D87CF9" w:rsidRDefault="00D87CF9" w:rsidP="00484DF4">
      <w:pPr>
        <w:jc w:val="both"/>
      </w:pPr>
      <w:r>
        <w:t>__________________________________</w:t>
      </w:r>
    </w:p>
    <w:p w:rsidR="00D87CF9" w:rsidRDefault="00D87CF9" w:rsidP="00484DF4">
      <w:pPr>
        <w:jc w:val="both"/>
      </w:pPr>
      <w:r>
        <w:t>__________________________________</w:t>
      </w:r>
    </w:p>
    <w:p w:rsidR="00D87CF9" w:rsidRDefault="00D87CF9" w:rsidP="00484DF4">
      <w:pPr>
        <w:jc w:val="both"/>
      </w:pPr>
      <w:r>
        <w:t>_________________________________</w:t>
      </w:r>
    </w:p>
    <w:p w:rsidR="00D87CF9" w:rsidRDefault="00D87CF9" w:rsidP="00484DF4">
      <w:pPr>
        <w:jc w:val="both"/>
      </w:pPr>
    </w:p>
    <w:p w:rsidR="00D87CF9" w:rsidRDefault="00D87CF9" w:rsidP="00D87CF9">
      <w:r>
        <w:t xml:space="preserve">  </w:t>
      </w: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</w:t>
      </w:r>
      <w:proofErr w:type="spellStart"/>
      <w:r>
        <w:t>Semnătura</w:t>
      </w:r>
      <w:proofErr w:type="spellEnd"/>
      <w:r>
        <w:t>,</w:t>
      </w:r>
    </w:p>
    <w:p w:rsidR="00D87CF9" w:rsidRDefault="00D87CF9" w:rsidP="00D87CF9"/>
    <w:p w:rsidR="00D87CF9" w:rsidRDefault="00D87CF9" w:rsidP="00D87CF9"/>
    <w:p w:rsidR="00D87CF9" w:rsidRDefault="00D87CF9" w:rsidP="00D87CF9"/>
    <w:p w:rsidR="00CB3753" w:rsidRDefault="00CB3753"/>
    <w:sectPr w:rsidR="00CB3753" w:rsidSect="00D87CF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5BD"/>
    <w:multiLevelType w:val="multilevel"/>
    <w:tmpl w:val="B060EC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A7468E7"/>
    <w:multiLevelType w:val="multilevel"/>
    <w:tmpl w:val="D15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F9"/>
    <w:rsid w:val="00241B15"/>
    <w:rsid w:val="00245F63"/>
    <w:rsid w:val="00484DF4"/>
    <w:rsid w:val="006E7CBB"/>
    <w:rsid w:val="00AB7A2D"/>
    <w:rsid w:val="00B466DD"/>
    <w:rsid w:val="00CB3753"/>
    <w:rsid w:val="00D66F67"/>
    <w:rsid w:val="00D87CF9"/>
    <w:rsid w:val="00E00DF6"/>
    <w:rsid w:val="00E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BE9C"/>
  <w15:chartTrackingRefBased/>
  <w15:docId w15:val="{BFF78340-E750-4A6E-962E-8E40C552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DF6"/>
    <w:pPr>
      <w:keepNext/>
      <w:keepLines/>
      <w:spacing w:before="240" w:after="240" w:line="276" w:lineRule="auto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DF6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00DF6"/>
    <w:pPr>
      <w:keepNext/>
      <w:keepLines/>
      <w:numPr>
        <w:ilvl w:val="2"/>
        <w:numId w:val="7"/>
      </w:numPr>
      <w:spacing w:before="40" w:after="0" w:line="276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inespacing15lines">
    <w:name w:val="Style Heading 1 + Line spacing:  15 lines"/>
    <w:basedOn w:val="Heading1"/>
    <w:autoRedefine/>
    <w:qFormat/>
    <w:rsid w:val="00E075D2"/>
    <w:pPr>
      <w:spacing w:line="360" w:lineRule="auto"/>
    </w:pPr>
    <w:rPr>
      <w:rFonts w:eastAsia="Times New Roman"/>
      <w:b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7A2D"/>
    <w:rPr>
      <w:rFonts w:ascii="Times New Roman" w:eastAsiaTheme="majorEastAsia" w:hAnsi="Times New Roman" w:cs="Times New Roman"/>
      <w:b/>
      <w:sz w:val="32"/>
      <w:szCs w:val="32"/>
    </w:rPr>
  </w:style>
  <w:style w:type="paragraph" w:customStyle="1" w:styleId="StyleHeading2Linespacing15lines">
    <w:name w:val="Style Heading 2 + Line spacing:  15 lines"/>
    <w:basedOn w:val="Heading2"/>
    <w:autoRedefine/>
    <w:qFormat/>
    <w:rsid w:val="00E075D2"/>
    <w:pPr>
      <w:spacing w:before="240" w:after="240" w:line="360" w:lineRule="auto"/>
      <w:ind w:left="578" w:hanging="578"/>
    </w:pPr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0DF6"/>
    <w:rPr>
      <w:rFonts w:ascii="Times New Roman" w:eastAsiaTheme="majorEastAsia" w:hAnsi="Times New Roman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075D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D2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45F63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alina.popescu</dc:creator>
  <cp:keywords/>
  <dc:description/>
  <cp:lastModifiedBy>alina.popescu</cp:lastModifiedBy>
  <cp:revision>2</cp:revision>
  <dcterms:created xsi:type="dcterms:W3CDTF">2023-09-04T12:10:00Z</dcterms:created>
  <dcterms:modified xsi:type="dcterms:W3CDTF">2023-09-05T11:14:00Z</dcterms:modified>
</cp:coreProperties>
</file>